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7BBC8" w14:textId="77777777" w:rsidR="00B96489" w:rsidRDefault="00B96489" w:rsidP="00516FF5">
      <w:pPr>
        <w:spacing w:after="0" w:line="240" w:lineRule="auto"/>
      </w:pPr>
    </w:p>
    <w:p w14:paraId="549BAD30" w14:textId="77777777" w:rsidR="00516FF5" w:rsidRDefault="00516FF5" w:rsidP="00516FF5">
      <w:pPr>
        <w:spacing w:after="0" w:line="240" w:lineRule="auto"/>
      </w:pPr>
    </w:p>
    <w:p w14:paraId="734FF9DA" w14:textId="118D340C" w:rsidR="00516FF5" w:rsidRDefault="004E2874" w:rsidP="00516F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TEST DI </w:t>
      </w:r>
      <w:r w:rsidR="00516FF5" w:rsidRPr="00E02B13">
        <w:rPr>
          <w:sz w:val="32"/>
          <w:szCs w:val="32"/>
        </w:rPr>
        <w:t>VERIFICA FINALE (</w:t>
      </w:r>
      <w:r w:rsidR="00516FF5" w:rsidRPr="00E02B13">
        <w:rPr>
          <w:b/>
          <w:sz w:val="32"/>
          <w:szCs w:val="32"/>
          <w:u w:val="single"/>
        </w:rPr>
        <w:t>SOLO</w:t>
      </w:r>
      <w:r w:rsidR="00516FF5" w:rsidRPr="00E02B13">
        <w:rPr>
          <w:sz w:val="32"/>
          <w:szCs w:val="32"/>
        </w:rPr>
        <w:t xml:space="preserve"> FREQUENTANTI</w:t>
      </w:r>
      <w:r>
        <w:rPr>
          <w:sz w:val="32"/>
          <w:szCs w:val="32"/>
        </w:rPr>
        <w:t>: almeno il 70% delle lezioni</w:t>
      </w:r>
      <w:r w:rsidR="00516FF5" w:rsidRPr="00E02B13">
        <w:rPr>
          <w:sz w:val="32"/>
          <w:szCs w:val="32"/>
        </w:rPr>
        <w:t>)</w:t>
      </w:r>
    </w:p>
    <w:p w14:paraId="0F455BB8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</w:p>
    <w:p w14:paraId="72DC5431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</w:p>
    <w:p w14:paraId="0996DE68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>PRIMA DELL’APPELLO</w:t>
      </w:r>
    </w:p>
    <w:p w14:paraId="7BDEDFF8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</w:p>
    <w:p w14:paraId="30432308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 xml:space="preserve">(1) Ogni studente avrà cura di installare </w:t>
      </w:r>
      <w:r w:rsidRPr="004E2874">
        <w:rPr>
          <w:rFonts w:ascii="Arial" w:eastAsia="Times New Roman" w:hAnsi="Arial" w:cs="Arial"/>
          <w:i/>
          <w:iCs/>
          <w:color w:val="548DD4" w:themeColor="text2" w:themeTint="99"/>
          <w:sz w:val="24"/>
          <w:szCs w:val="24"/>
          <w:lang w:eastAsia="it-IT"/>
        </w:rPr>
        <w:t>exam.net</w:t>
      </w:r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 xml:space="preserve"> sul proprio computer e </w:t>
      </w:r>
      <w:proofErr w:type="spellStart"/>
      <w:r w:rsidRPr="004E2874">
        <w:rPr>
          <w:rFonts w:ascii="Arial" w:eastAsia="Times New Roman" w:hAnsi="Arial" w:cs="Arial"/>
          <w:i/>
          <w:iCs/>
          <w:color w:val="548DD4" w:themeColor="text2" w:themeTint="99"/>
          <w:sz w:val="24"/>
          <w:szCs w:val="24"/>
          <w:lang w:eastAsia="it-IT"/>
        </w:rPr>
        <w:t>google</w:t>
      </w:r>
      <w:proofErr w:type="spellEnd"/>
      <w:r w:rsidRPr="004E2874">
        <w:rPr>
          <w:rFonts w:ascii="Arial" w:eastAsia="Times New Roman" w:hAnsi="Arial" w:cs="Arial"/>
          <w:i/>
          <w:iCs/>
          <w:color w:val="548DD4" w:themeColor="text2" w:themeTint="99"/>
          <w:sz w:val="24"/>
          <w:szCs w:val="24"/>
          <w:lang w:eastAsia="it-IT"/>
        </w:rPr>
        <w:t xml:space="preserve"> </w:t>
      </w:r>
      <w:proofErr w:type="spellStart"/>
      <w:r w:rsidRPr="004E2874">
        <w:rPr>
          <w:rFonts w:ascii="Arial" w:eastAsia="Times New Roman" w:hAnsi="Arial" w:cs="Arial"/>
          <w:i/>
          <w:iCs/>
          <w:color w:val="548DD4" w:themeColor="text2" w:themeTint="99"/>
          <w:sz w:val="24"/>
          <w:szCs w:val="24"/>
          <w:lang w:eastAsia="it-IT"/>
        </w:rPr>
        <w:t>meet</w:t>
      </w:r>
      <w:proofErr w:type="spellEnd"/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 xml:space="preserve"> sul proprio telefonino (o su un altro dispositivo). Si prega di farlo </w:t>
      </w:r>
      <w:r w:rsidRPr="00E02B13">
        <w:rPr>
          <w:rFonts w:ascii="Arial" w:eastAsia="Times New Roman" w:hAnsi="Arial" w:cs="Arial"/>
          <w:b/>
          <w:color w:val="1C1E21"/>
          <w:sz w:val="24"/>
          <w:szCs w:val="24"/>
          <w:u w:val="single"/>
          <w:lang w:eastAsia="it-IT"/>
        </w:rPr>
        <w:t>prima</w:t>
      </w:r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 xml:space="preserve"> dell’apertura dell’appello. </w:t>
      </w:r>
    </w:p>
    <w:p w14:paraId="1AA3C027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 xml:space="preserve">Su exam.net verrà svolto l’esame vero e proprio mentre il secondo dispositivo (telefonino o pc collegati a </w:t>
      </w:r>
      <w:proofErr w:type="spellStart"/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>google</w:t>
      </w:r>
      <w:proofErr w:type="spellEnd"/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>meet</w:t>
      </w:r>
      <w:proofErr w:type="spellEnd"/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>) servirà come telecamera per sorvegliare il corretto svolgimento del compito. Ogni studente avrà cura di controllare il livelli di batteria dei propri dispositivi per evitare disconnessioni improvvise.</w:t>
      </w:r>
    </w:p>
    <w:p w14:paraId="170F4E45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</w:p>
    <w:p w14:paraId="413A6616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>(2) Ogni studente avrà cura di posizionare la telecamera sul lato del computer in modo tale da inquadrare il viso, il busto e la tastiera come nella foto:</w:t>
      </w:r>
    </w:p>
    <w:p w14:paraId="786B3C98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1C1E21"/>
          <w:sz w:val="24"/>
          <w:szCs w:val="24"/>
          <w:lang w:eastAsia="it-IT"/>
        </w:rPr>
        <w:drawing>
          <wp:inline distT="0" distB="0" distL="0" distR="0" wp14:anchorId="15C25902" wp14:editId="1E471597">
            <wp:extent cx="2780539" cy="205458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04" cy="2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094EB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 xml:space="preserve">  </w:t>
      </w:r>
    </w:p>
    <w:p w14:paraId="425DE565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</w:p>
    <w:p w14:paraId="27362E5B" w14:textId="77777777" w:rsidR="00E02B13" w:rsidRPr="00723A0E" w:rsidRDefault="00E02B13" w:rsidP="00E0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7376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 xml:space="preserve">Questa operazione deve essere fatta </w:t>
      </w:r>
      <w:r w:rsidRPr="00F84E65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PRIMA </w:t>
      </w:r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>dell’apertura dell’appello.</w:t>
      </w:r>
    </w:p>
    <w:p w14:paraId="7C7A4173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</w:p>
    <w:p w14:paraId="6B84AF33" w14:textId="77777777" w:rsidR="00E02B13" w:rsidRDefault="00E02B13" w:rsidP="00E02B13">
      <w:pPr>
        <w:spacing w:after="0" w:line="240" w:lineRule="auto"/>
      </w:pPr>
    </w:p>
    <w:p w14:paraId="1B01D4F5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 xml:space="preserve">SI RICORDA CHE </w:t>
      </w:r>
    </w:p>
    <w:p w14:paraId="3053899B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>(a) mentre si scrive su exam.net bisogna evitare di toccare il tasto ESC o TAB per evitare di uscire dall’esame;</w:t>
      </w:r>
    </w:p>
    <w:p w14:paraId="0FD2C78B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>(b) non è consentito allontanarsi durante tutta la durata dell’esame pena il suo annullamento;</w:t>
      </w:r>
    </w:p>
    <w:p w14:paraId="243DD6DF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it-IT"/>
        </w:rPr>
        <w:t>(c) qualora la connessione venisse a mancare la prova dovrà essere annullata anche se il disfunzionamento non dipendesse dalla volontà dello studente.</w:t>
      </w:r>
    </w:p>
    <w:p w14:paraId="7368E567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</w:p>
    <w:p w14:paraId="1A3589B2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</w:p>
    <w:p w14:paraId="12F02D16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</w:p>
    <w:p w14:paraId="22FE5A0B" w14:textId="77777777" w:rsidR="00E02B13" w:rsidRPr="00F84E65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</w:p>
    <w:p w14:paraId="12D1228E" w14:textId="77777777" w:rsidR="00E02B13" w:rsidRDefault="00E02B13" w:rsidP="00E02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4"/>
          <w:szCs w:val="24"/>
          <w:lang w:eastAsia="it-IT"/>
        </w:rPr>
      </w:pPr>
    </w:p>
    <w:p w14:paraId="7C274ACB" w14:textId="77777777" w:rsidR="00E02B13" w:rsidRPr="00723A0E" w:rsidRDefault="00E02B13" w:rsidP="00E0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73763"/>
          <w:sz w:val="24"/>
          <w:szCs w:val="24"/>
          <w:lang w:eastAsia="it-IT"/>
        </w:rPr>
      </w:pPr>
    </w:p>
    <w:p w14:paraId="0A6D4A35" w14:textId="77777777" w:rsidR="00E02B13" w:rsidRDefault="00E02B13" w:rsidP="00E02B13">
      <w:pPr>
        <w:jc w:val="both"/>
      </w:pPr>
    </w:p>
    <w:p w14:paraId="1DC47B7E" w14:textId="77777777" w:rsidR="00516FF5" w:rsidRDefault="00516FF5" w:rsidP="00E02B13">
      <w:pPr>
        <w:spacing w:after="0" w:line="240" w:lineRule="auto"/>
      </w:pPr>
    </w:p>
    <w:sectPr w:rsidR="00516FF5" w:rsidSect="00B96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F5"/>
    <w:rsid w:val="00383582"/>
    <w:rsid w:val="004E2874"/>
    <w:rsid w:val="00516FF5"/>
    <w:rsid w:val="00A077E4"/>
    <w:rsid w:val="00B96489"/>
    <w:rsid w:val="00E0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D028"/>
  <w15:docId w15:val="{DE58E9FD-58A4-5E47-9478-49355DAE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2B1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 Floquet</dc:creator>
  <cp:lastModifiedBy>francesca.c.malvani@gmail.com</cp:lastModifiedBy>
  <cp:revision>2</cp:revision>
  <dcterms:created xsi:type="dcterms:W3CDTF">2024-10-31T19:20:00Z</dcterms:created>
  <dcterms:modified xsi:type="dcterms:W3CDTF">2024-10-31T19:20:00Z</dcterms:modified>
</cp:coreProperties>
</file>